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CFC" w14:textId="77777777" w:rsidR="00DE5A85" w:rsidRPr="003E0FED" w:rsidRDefault="00DE5A85" w:rsidP="00DE5A85">
      <w:pPr>
        <w:spacing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3E0FED">
        <w:rPr>
          <w:rFonts w:ascii="Times New Roman" w:hAnsi="Times New Roman" w:cs="Times New Roman"/>
          <w:sz w:val="24"/>
          <w:szCs w:val="24"/>
        </w:rPr>
        <w:t>Смоленской областной общественной организации «Федерация настольного тенниса Смоленской области»</w:t>
      </w:r>
    </w:p>
    <w:p w14:paraId="0329169E" w14:textId="77777777" w:rsidR="00DE5A85" w:rsidRPr="003E0FED" w:rsidRDefault="00DE5A85" w:rsidP="00DE5A85">
      <w:pPr>
        <w:spacing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3E0FED">
        <w:rPr>
          <w:rFonts w:ascii="Times New Roman" w:hAnsi="Times New Roman" w:cs="Times New Roman"/>
          <w:sz w:val="24"/>
          <w:szCs w:val="24"/>
        </w:rPr>
        <w:t>Президента Смоленской областной общественной организации «Федерация настольного тенниса Смоленской области»</w:t>
      </w:r>
    </w:p>
    <w:p w14:paraId="5A55616C" w14:textId="77777777" w:rsidR="00DE5A85" w:rsidRPr="003E0FED" w:rsidRDefault="00DE5A85" w:rsidP="00DE5A85">
      <w:pPr>
        <w:spacing w:line="240" w:lineRule="auto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214000, Смоленская область, г. Смоленск, проспект Гагарина, 3, ОГРН: 1076700005964, дата присвоения ОГРН: 03.08.2007, ИНН: 6731063102, КПП: 673101001 официальный сайт: </w:t>
      </w:r>
      <w:hyperlink r:id="rId4" w:history="1">
        <w:r w:rsidRPr="003E0F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http://fntso.ru/</w:t>
        </w:r>
      </w:hyperlink>
    </w:p>
    <w:p w14:paraId="188744A8" w14:textId="44B58661" w:rsidR="00DE5A85" w:rsidRPr="003E0FED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Хабибулина Виталия </w:t>
      </w:r>
      <w:r w:rsidR="0096587D" w:rsidRPr="003E0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Рюриковича</w:t>
      </w:r>
      <w:r w:rsidRPr="003E0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14:paraId="18619209" w14:textId="77777777" w:rsidR="00DE5A85" w:rsidRPr="003E0FED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sz w:val="24"/>
          <w:szCs w:val="24"/>
          <w:shd w:val="clear" w:color="auto" w:fill="FFFFFF"/>
        </w:rPr>
        <w:t>25.02.1974 г.р., проживающего по адресу:</w:t>
      </w:r>
    </w:p>
    <w:p w14:paraId="722C352A" w14:textId="77777777" w:rsidR="00DE5A85" w:rsidRPr="003E0FED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Смоленская область, г. Гагарин, ул. Строителей, д. 151А, к.1, кв. 42</w:t>
      </w:r>
    </w:p>
    <w:p w14:paraId="25007A8E" w14:textId="77777777" w:rsidR="00DE5A85" w:rsidRPr="003E0FED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Электронная почта: </w:t>
      </w:r>
      <w:hyperlink r:id="rId5" w:history="1">
        <w:r w:rsidRPr="003E0FE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vostokx@mail.ru</w:t>
        </w:r>
      </w:hyperlink>
    </w:p>
    <w:p w14:paraId="1E6A5B73" w14:textId="77777777" w:rsidR="00DE5A85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FED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+7-910-768-68-88</w:t>
      </w:r>
    </w:p>
    <w:p w14:paraId="714317A7" w14:textId="77777777" w:rsidR="00DE5A85" w:rsidRDefault="00DE5A85" w:rsidP="00DE5A85">
      <w:pPr>
        <w:spacing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Председателя Правления, вице-президента </w:t>
      </w:r>
      <w:r w:rsidRPr="003E0FED"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FED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FED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FE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FED">
        <w:rPr>
          <w:rFonts w:ascii="Times New Roman" w:hAnsi="Times New Roman" w:cs="Times New Roman"/>
          <w:sz w:val="24"/>
          <w:szCs w:val="24"/>
        </w:rPr>
        <w:t xml:space="preserve"> «Федерация настольного тенниса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F4972" w14:textId="77777777" w:rsidR="00DE5A85" w:rsidRDefault="00DE5A85" w:rsidP="00DE5A85">
      <w:pPr>
        <w:spacing w:after="0" w:line="240" w:lineRule="auto"/>
        <w:ind w:left="3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Марченко Елены Юрьевны</w:t>
      </w:r>
    </w:p>
    <w:p w14:paraId="37E163EB" w14:textId="77777777" w:rsidR="00DE5A85" w:rsidRDefault="00DE5A85" w:rsidP="00DE5A85">
      <w:pPr>
        <w:spacing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адресу: г. Смоленск, проспект Строителей, д.20, кв. 63</w:t>
      </w:r>
    </w:p>
    <w:p w14:paraId="5CC30F7A" w14:textId="77777777" w:rsidR="00DE5A85" w:rsidRDefault="00DE5A85" w:rsidP="00DE5A85">
      <w:pPr>
        <w:spacing w:after="0" w:line="240" w:lineRule="auto"/>
        <w:ind w:left="3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F5A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6" w:history="1">
        <w:r w:rsidRPr="00C17FD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helen-marchenko@yandex.ru</w:t>
        </w:r>
      </w:hyperlink>
    </w:p>
    <w:p w14:paraId="4235A4BF" w14:textId="77777777" w:rsidR="00DE5A85" w:rsidRPr="007F7F5A" w:rsidRDefault="00DE5A85" w:rsidP="00DE5A85">
      <w:pPr>
        <w:spacing w:after="0" w:line="240" w:lineRule="auto"/>
        <w:ind w:left="3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7F7F5A">
        <w:rPr>
          <w:rFonts w:ascii="Times New Roman" w:hAnsi="Times New Roman" w:cs="Times New Roman"/>
          <w:sz w:val="24"/>
          <w:szCs w:val="24"/>
        </w:rPr>
        <w:t>+7-910-720-85-92</w:t>
      </w:r>
    </w:p>
    <w:p w14:paraId="1EFDFCAB" w14:textId="77777777" w:rsidR="00DE5A85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D2F854" w14:textId="77777777" w:rsidR="00DE5A85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Арес для корреспонденции: 214000 г. Смоленск, ул. Тухачевского, д.1</w:t>
      </w:r>
    </w:p>
    <w:p w14:paraId="088D5794" w14:textId="77777777" w:rsidR="00DE5A85" w:rsidRDefault="00DE5A85" w:rsidP="00DE5A85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6590EC" w14:textId="77777777" w:rsidR="00DE5A85" w:rsidRPr="003E0FED" w:rsidRDefault="00DE5A85" w:rsidP="00DE5A85">
      <w:pPr>
        <w:spacing w:after="0"/>
        <w:ind w:left="39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58481" w14:textId="77777777" w:rsidR="00DE5A85" w:rsidRPr="00AF35A1" w:rsidRDefault="00DE5A85" w:rsidP="00DE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5A1">
        <w:rPr>
          <w:rFonts w:ascii="Times New Roman" w:hAnsi="Times New Roman" w:cs="Times New Roman"/>
          <w:b/>
          <w:sz w:val="24"/>
          <w:szCs w:val="24"/>
        </w:rPr>
        <w:t>УВЕДОМЛЕНИЕ.</w:t>
      </w:r>
    </w:p>
    <w:p w14:paraId="57690960" w14:textId="77777777" w:rsidR="00DE5A85" w:rsidRPr="00AF35A1" w:rsidRDefault="00DE5A85" w:rsidP="00DE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A1">
        <w:rPr>
          <w:rFonts w:ascii="Times New Roman" w:hAnsi="Times New Roman" w:cs="Times New Roman"/>
          <w:b/>
          <w:sz w:val="24"/>
          <w:szCs w:val="24"/>
        </w:rPr>
        <w:t xml:space="preserve">город Смоленск                                                                                                     </w:t>
      </w:r>
    </w:p>
    <w:p w14:paraId="739990C6" w14:textId="320FFBEE" w:rsidR="00DE5A85" w:rsidRDefault="00DE5A85" w:rsidP="00DE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A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F35A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AF35A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C7F42DB" w14:textId="77777777" w:rsidR="00DE5A85" w:rsidRDefault="00DE5A85" w:rsidP="00DE5A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B6B3BD" w14:textId="1B3A826E" w:rsidR="00DE5A85" w:rsidRDefault="00DE5A85" w:rsidP="00DE5A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члены СООО ФНТСО!</w:t>
      </w:r>
    </w:p>
    <w:p w14:paraId="6614B6C3" w14:textId="63E72EE4" w:rsidR="00DE5A85" w:rsidRDefault="00DE5A85" w:rsidP="00DE5A85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уведомляем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руководство СООО ФНТСО 26.05.2021г. </w:t>
      </w:r>
      <w:r w:rsidR="00CE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защиты и восстановления прав действительных членов Федерации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обратилось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суд с исковым заявлением о признании недействительным решения без номера от 18 апреля 2021 года общего собрания Смоленской областной общественной организации «Федерация настольного тенниса Смоленской области»;  о признании недействительным решения № 01 от 12 мая 2021 года правления Смоленской областной общественной организации «Федерация настольного тенниса Смоленской области» для защиты законных прав и интересов членов СООО ФНТСО. </w:t>
      </w:r>
    </w:p>
    <w:p w14:paraId="34029520" w14:textId="4B189A37" w:rsidR="00DE5A85" w:rsidRDefault="00DE5A85" w:rsidP="00DE5A85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Сообщаем, что на основании незаконных решений Шофер Ю.Е. произвел регистрацию смены руководителя Федерации в ЕГРЮЛ. Кроме того, указанными решениями и действиями Шофер Ю.Е. незаконно не признает членство более</w:t>
      </w:r>
      <w:r w:rsidR="0096587D" w:rsidRPr="0096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 </w:t>
      </w:r>
      <w:r w:rsidR="0096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членов СОО ФНТСО, что составляет более половины членов Федерации, чем </w:t>
      </w:r>
      <w:r w:rsidR="0007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грубо </w:t>
      </w:r>
      <w:r w:rsidR="0096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нарушает законные права и интересы</w:t>
      </w:r>
      <w:r w:rsidR="0007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препятствует волеизъявлению членов организации, </w:t>
      </w:r>
      <w:r w:rsidR="00CE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лишает действительных членов </w:t>
      </w:r>
      <w:r w:rsidR="0007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на участие и управление деятельностью Федерации, грубо нарушает </w:t>
      </w:r>
      <w:r w:rsidR="00071D36" w:rsidRPr="0036195E">
        <w:rPr>
          <w:rFonts w:ascii="Times New Roman" w:hAnsi="Times New Roman" w:cs="Times New Roman"/>
        </w:rPr>
        <w:t>требовани</w:t>
      </w:r>
      <w:r w:rsidR="00071D36">
        <w:rPr>
          <w:rFonts w:ascii="Times New Roman" w:hAnsi="Times New Roman" w:cs="Times New Roman"/>
        </w:rPr>
        <w:t>я</w:t>
      </w:r>
      <w:r w:rsidR="00071D36" w:rsidRPr="0036195E">
        <w:rPr>
          <w:rFonts w:ascii="Times New Roman" w:hAnsi="Times New Roman" w:cs="Times New Roman"/>
        </w:rPr>
        <w:t xml:space="preserve"> учредительных документов </w:t>
      </w:r>
      <w:r w:rsidR="00071D36">
        <w:rPr>
          <w:rFonts w:ascii="Times New Roman" w:hAnsi="Times New Roman" w:cs="Times New Roman"/>
        </w:rPr>
        <w:t>СООО ФНТСО.</w:t>
      </w:r>
      <w:r w:rsidR="0096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587D" w:rsidRPr="00965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3B4449C" w14:textId="7C1BECD1" w:rsidR="00DE5A85" w:rsidRDefault="00DE5A85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Сообщаем всем членам, что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7" w:anchor="dst44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 статьи 181.4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ГК РФ до момента вынесения решения любой член СООО ФНТСО вправе присоединиться к иску об оспаривании решения собрания</w:t>
      </w:r>
      <w:r w:rsidR="00071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организованного Шофером Ю.Е.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Неприсоединившиеся участники утрачивают право на обращение в суд с исками о признании недействительным оспоренного ранее решения, в том числе заявленными по другим основаниям, за исключением случаев, когда суд признает причины такого неприсоединения уважительными. </w:t>
      </w:r>
    </w:p>
    <w:p w14:paraId="56590AC1" w14:textId="30FE7FA2" w:rsidR="008940E6" w:rsidRDefault="008940E6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32472" w14:textId="57EB76A3" w:rsidR="008940E6" w:rsidRDefault="008940E6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СООО ФНТСО </w:t>
      </w:r>
    </w:p>
    <w:p w14:paraId="7F332B0B" w14:textId="58BB1A33" w:rsidR="008940E6" w:rsidRDefault="008940E6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Хабибулин В.Р. ______________________</w:t>
      </w:r>
    </w:p>
    <w:p w14:paraId="0CB0952B" w14:textId="6D5758C0" w:rsidR="00CE2043" w:rsidRDefault="00CE2043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4BE8D" w14:textId="77777777" w:rsidR="00CE2043" w:rsidRDefault="00CE2043" w:rsidP="00CE204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5658D" w14:textId="77777777" w:rsidR="009E0EE4" w:rsidRDefault="009E0EE4"/>
    <w:sectPr w:rsidR="009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B6"/>
    <w:rsid w:val="00071D36"/>
    <w:rsid w:val="008940E6"/>
    <w:rsid w:val="0096587D"/>
    <w:rsid w:val="009E0EE4"/>
    <w:rsid w:val="00A52AB6"/>
    <w:rsid w:val="00CE2043"/>
    <w:rsid w:val="00D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AB1"/>
  <w15:chartTrackingRefBased/>
  <w15:docId w15:val="{3A497FA3-8CC2-4871-A695-9239264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831/bdc3b53a0a8ed72819cc04478edc0d1cf9003fe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-marchenko@yandex.ru" TargetMode="External"/><Relationship Id="rId5" Type="http://schemas.openxmlformats.org/officeDocument/2006/relationships/hyperlink" Target="mailto:vostokx@mail.ru" TargetMode="External"/><Relationship Id="rId4" Type="http://schemas.openxmlformats.org/officeDocument/2006/relationships/hyperlink" Target="http://fnts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2021-07-01T16:36:00Z</dcterms:created>
  <dcterms:modified xsi:type="dcterms:W3CDTF">2021-07-01T16:52:00Z</dcterms:modified>
</cp:coreProperties>
</file>